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B9" w:rsidRDefault="00C45FE2" w:rsidP="00C45FE2">
      <w:pPr>
        <w:pStyle w:val="2"/>
        <w:ind w:firstLine="562"/>
      </w:pPr>
      <w:r>
        <w:rPr>
          <w:rFonts w:hint="eastAsia"/>
        </w:rPr>
        <w:t>针对教职工在使用网络时遇到的问题，就</w:t>
      </w:r>
      <w:r w:rsidR="001653B9">
        <w:rPr>
          <w:rFonts w:hint="eastAsia"/>
        </w:rPr>
        <w:t>常见问题整理如下：</w:t>
      </w:r>
    </w:p>
    <w:p w:rsidR="00302DB4" w:rsidRDefault="00302DB4" w:rsidP="00302DB4">
      <w:pPr>
        <w:pStyle w:val="2"/>
        <w:ind w:firstLine="56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653B9" w:rsidRPr="00B61F12">
        <w:rPr>
          <w:rFonts w:hint="eastAsia"/>
        </w:rPr>
        <w:t>教职工校内上网账号</w:t>
      </w:r>
      <w:r>
        <w:rPr>
          <w:rFonts w:hint="eastAsia"/>
        </w:rPr>
        <w:t>的并发数是多少？登录多了会怎么样？</w:t>
      </w:r>
    </w:p>
    <w:p w:rsidR="001653B9" w:rsidRPr="00B61F12" w:rsidRDefault="001653B9" w:rsidP="00302DB4">
      <w:pPr>
        <w:ind w:firstLine="480"/>
      </w:pPr>
      <w:r w:rsidRPr="00B61F12">
        <w:rPr>
          <w:rFonts w:hint="eastAsia"/>
        </w:rPr>
        <w:t>默认是</w:t>
      </w:r>
      <w:r w:rsidRPr="00B61F12">
        <w:rPr>
          <w:rFonts w:hint="eastAsia"/>
        </w:rPr>
        <w:t>2</w:t>
      </w:r>
      <w:r w:rsidRPr="00B61F12">
        <w:rPr>
          <w:rFonts w:hint="eastAsia"/>
        </w:rPr>
        <w:t>个并发</w:t>
      </w:r>
      <w:r w:rsidR="0082770C" w:rsidRPr="00B61F12">
        <w:rPr>
          <w:rFonts w:hint="eastAsia"/>
        </w:rPr>
        <w:t>数</w:t>
      </w:r>
      <w:r w:rsidRPr="00B61F12">
        <w:rPr>
          <w:rFonts w:hint="eastAsia"/>
        </w:rPr>
        <w:t>，有线网、无线网统一账号，可以同时登录</w:t>
      </w:r>
      <w:r w:rsidRPr="00B61F12">
        <w:rPr>
          <w:rFonts w:hint="eastAsia"/>
        </w:rPr>
        <w:t>2</w:t>
      </w:r>
      <w:r w:rsidRPr="00B61F12">
        <w:rPr>
          <w:rFonts w:hint="eastAsia"/>
        </w:rPr>
        <w:t>台设备。</w:t>
      </w:r>
      <w:r w:rsidR="00036DFF" w:rsidRPr="00B61F12">
        <w:rPr>
          <w:rFonts w:hint="eastAsia"/>
        </w:rPr>
        <w:t>同一账号第</w:t>
      </w:r>
      <w:r w:rsidR="00036DFF" w:rsidRPr="00B61F12">
        <w:rPr>
          <w:rFonts w:hint="eastAsia"/>
        </w:rPr>
        <w:t>3</w:t>
      </w:r>
      <w:r w:rsidR="00036DFF" w:rsidRPr="00B61F12">
        <w:rPr>
          <w:rFonts w:hint="eastAsia"/>
        </w:rPr>
        <w:t>台设备上线会把</w:t>
      </w:r>
      <w:r w:rsidR="000C31BE">
        <w:rPr>
          <w:rFonts w:hint="eastAsia"/>
        </w:rPr>
        <w:t>之前的</w:t>
      </w:r>
      <w:r w:rsidR="00036DFF" w:rsidRPr="00B61F12">
        <w:rPr>
          <w:rFonts w:hint="eastAsia"/>
        </w:rPr>
        <w:t>设备踢下线。</w:t>
      </w:r>
    </w:p>
    <w:p w:rsidR="00302DB4" w:rsidRDefault="001653B9" w:rsidP="00302DB4">
      <w:pPr>
        <w:pStyle w:val="2"/>
        <w:ind w:firstLine="562"/>
        <w:rPr>
          <w:rFonts w:hint="eastAsia"/>
        </w:rPr>
      </w:pPr>
      <w:r w:rsidRPr="00B61F12">
        <w:rPr>
          <w:rFonts w:hint="eastAsia"/>
        </w:rPr>
        <w:t>2</w:t>
      </w:r>
      <w:r w:rsidR="004B7415">
        <w:rPr>
          <w:rFonts w:hint="eastAsia"/>
        </w:rPr>
        <w:t>、</w:t>
      </w:r>
      <w:r w:rsidRPr="00B61F12">
        <w:rPr>
          <w:rFonts w:hint="eastAsia"/>
        </w:rPr>
        <w:t>教职工使用的校园无线网</w:t>
      </w:r>
      <w:r w:rsidR="000C31BE">
        <w:rPr>
          <w:rFonts w:hint="eastAsia"/>
        </w:rPr>
        <w:t>名称</w:t>
      </w:r>
      <w:r w:rsidRPr="00B61F12">
        <w:rPr>
          <w:rFonts w:hint="eastAsia"/>
        </w:rPr>
        <w:t>是</w:t>
      </w:r>
      <w:r w:rsidR="00302DB4">
        <w:rPr>
          <w:rFonts w:hint="eastAsia"/>
        </w:rPr>
        <w:t>什么？</w:t>
      </w:r>
    </w:p>
    <w:p w:rsidR="001653B9" w:rsidRPr="00B61F12" w:rsidRDefault="00302DB4" w:rsidP="00302DB4">
      <w:pPr>
        <w:ind w:firstLine="480"/>
      </w:pPr>
      <w:r>
        <w:rPr>
          <w:rFonts w:hint="eastAsia"/>
        </w:rPr>
        <w:t>校内教职工账户连接的无线网名称是</w:t>
      </w:r>
      <w:r w:rsidR="001653B9" w:rsidRPr="00B61F12">
        <w:rPr>
          <w:rFonts w:hint="eastAsia"/>
        </w:rPr>
        <w:t>TLU-WLAN</w:t>
      </w:r>
      <w:r w:rsidR="001653B9" w:rsidRPr="00B61F12">
        <w:rPr>
          <w:rFonts w:hint="eastAsia"/>
        </w:rPr>
        <w:t>，终端连接</w:t>
      </w:r>
      <w:r w:rsidR="001653B9" w:rsidRPr="00B61F12">
        <w:rPr>
          <w:rFonts w:hint="eastAsia"/>
        </w:rPr>
        <w:t>TLU-WLAN</w:t>
      </w:r>
      <w:r w:rsidR="001653B9" w:rsidRPr="00B61F12">
        <w:rPr>
          <w:rFonts w:hint="eastAsia"/>
        </w:rPr>
        <w:t>后，初次使用需要登录</w:t>
      </w:r>
      <w:r w:rsidR="00F734F4">
        <w:rPr>
          <w:rFonts w:hint="eastAsia"/>
        </w:rPr>
        <w:t>。</w:t>
      </w:r>
      <w:r w:rsidR="001653B9" w:rsidRPr="00B61F12">
        <w:rPr>
          <w:rFonts w:hint="eastAsia"/>
        </w:rPr>
        <w:t>一般情况下打开浏览器，</w:t>
      </w:r>
      <w:r w:rsidR="00E02E67" w:rsidRPr="00B61F12">
        <w:rPr>
          <w:rFonts w:hint="eastAsia"/>
        </w:rPr>
        <w:t>访问校外网站就</w:t>
      </w:r>
      <w:r w:rsidR="001653B9" w:rsidRPr="00B61F12">
        <w:rPr>
          <w:rFonts w:hint="eastAsia"/>
        </w:rPr>
        <w:t>会弹出认证窗口。偶见无法弹出登录窗口，可以试着换一个浏览器试一下（建议</w:t>
      </w:r>
      <w:r w:rsidR="000C31BE" w:rsidRPr="000C31BE">
        <w:rPr>
          <w:rFonts w:asciiTheme="minorEastAsia" w:hAnsiTheme="minorEastAsia" w:hint="eastAsia"/>
        </w:rPr>
        <w:t>终端上可以安装Chrome谷歌浏览器、UC浏览器、搜狗浏览器等</w:t>
      </w:r>
      <w:r w:rsidR="001653B9" w:rsidRPr="00B61F12">
        <w:rPr>
          <w:rFonts w:hint="eastAsia"/>
        </w:rPr>
        <w:t>多个浏览器）。</w:t>
      </w:r>
      <w:r w:rsidR="00F734F4">
        <w:rPr>
          <w:rFonts w:hint="eastAsia"/>
        </w:rPr>
        <w:t>在非公用设备上登录时，输入用户名、密码后可以</w:t>
      </w:r>
      <w:r w:rsidR="0082770C" w:rsidRPr="00B61F12">
        <w:rPr>
          <w:rFonts w:hint="eastAsia"/>
        </w:rPr>
        <w:t>勾选</w:t>
      </w:r>
      <w:r w:rsidR="0082770C" w:rsidRPr="00B61F12">
        <w:rPr>
          <w:rFonts w:hint="eastAsia"/>
        </w:rPr>
        <w:t xml:space="preserve"> </w:t>
      </w:r>
      <w:r w:rsidR="0082770C" w:rsidRPr="00B61F12">
        <w:rPr>
          <w:rFonts w:hint="eastAsia"/>
          <w:highlight w:val="yellow"/>
        </w:rPr>
        <w:t>&lt;</w:t>
      </w:r>
      <w:r w:rsidR="0082770C" w:rsidRPr="00B61F12">
        <w:rPr>
          <w:rFonts w:hint="eastAsia"/>
          <w:highlight w:val="yellow"/>
        </w:rPr>
        <w:t>记住密码</w:t>
      </w:r>
      <w:r w:rsidR="0082770C" w:rsidRPr="00B61F12">
        <w:rPr>
          <w:rFonts w:hint="eastAsia"/>
          <w:highlight w:val="yellow"/>
        </w:rPr>
        <w:t>&gt;</w:t>
      </w:r>
      <w:r w:rsidR="0082770C" w:rsidRPr="00B61F12">
        <w:rPr>
          <w:rFonts w:hint="eastAsia"/>
        </w:rPr>
        <w:t>，以方便再次登录。</w:t>
      </w:r>
    </w:p>
    <w:p w:rsidR="00302DB4" w:rsidRDefault="001653B9" w:rsidP="00302DB4">
      <w:pPr>
        <w:pStyle w:val="2"/>
        <w:ind w:firstLine="562"/>
        <w:rPr>
          <w:rFonts w:hint="eastAsia"/>
        </w:rPr>
      </w:pPr>
      <w:r w:rsidRPr="00B61F12">
        <w:rPr>
          <w:rFonts w:hint="eastAsia"/>
        </w:rPr>
        <w:t>3</w:t>
      </w:r>
      <w:r w:rsidR="004B7415">
        <w:rPr>
          <w:rFonts w:hint="eastAsia"/>
        </w:rPr>
        <w:t>、</w:t>
      </w:r>
      <w:r w:rsidR="00302DB4">
        <w:rPr>
          <w:rFonts w:hint="eastAsia"/>
        </w:rPr>
        <w:t>什么是无感知？</w:t>
      </w:r>
    </w:p>
    <w:p w:rsidR="00CB02B5" w:rsidRPr="00B61F12" w:rsidRDefault="001653B9" w:rsidP="00302DB4">
      <w:pPr>
        <w:ind w:firstLine="480"/>
      </w:pPr>
      <w:r w:rsidRPr="00B61F12">
        <w:rPr>
          <w:rFonts w:hint="eastAsia"/>
        </w:rPr>
        <w:t>为了方便教</w:t>
      </w:r>
      <w:r w:rsidR="00F734F4">
        <w:rPr>
          <w:rFonts w:hint="eastAsia"/>
        </w:rPr>
        <w:t>职</w:t>
      </w:r>
      <w:r w:rsidRPr="00B61F12">
        <w:rPr>
          <w:rFonts w:hint="eastAsia"/>
        </w:rPr>
        <w:t>工使用无线网，无线网默认开通了</w:t>
      </w:r>
      <w:r w:rsidRPr="00B61F12">
        <w:rPr>
          <w:rFonts w:hint="eastAsia"/>
          <w:highlight w:val="yellow"/>
        </w:rPr>
        <w:t>无感知登录</w:t>
      </w:r>
      <w:r w:rsidRPr="00B61F12">
        <w:rPr>
          <w:rFonts w:hint="eastAsia"/>
        </w:rPr>
        <w:t>，</w:t>
      </w:r>
      <w:r w:rsidR="00364E6C" w:rsidRPr="00B61F12">
        <w:rPr>
          <w:rFonts w:hint="eastAsia"/>
        </w:rPr>
        <w:t>一般情况下</w:t>
      </w:r>
      <w:r w:rsidRPr="00B61F12">
        <w:rPr>
          <w:rFonts w:hint="eastAsia"/>
        </w:rPr>
        <w:t>一次登录</w:t>
      </w:r>
      <w:r w:rsidR="00364E6C" w:rsidRPr="00B61F12">
        <w:rPr>
          <w:rFonts w:hint="eastAsia"/>
        </w:rPr>
        <w:t>一周内无需再次登录。</w:t>
      </w:r>
      <w:r w:rsidR="0082770C" w:rsidRPr="00B61F12">
        <w:rPr>
          <w:rFonts w:hint="eastAsia"/>
        </w:rPr>
        <w:t>(</w:t>
      </w:r>
      <w:r w:rsidR="000C31BE" w:rsidRPr="000C31BE">
        <w:rPr>
          <w:rFonts w:hint="eastAsia"/>
        </w:rPr>
        <w:t>无感知登录：用户第一次登录后</w:t>
      </w:r>
      <w:r w:rsidR="000C31BE" w:rsidRPr="000C31BE">
        <w:rPr>
          <w:rFonts w:hint="eastAsia"/>
        </w:rPr>
        <w:t>7</w:t>
      </w:r>
      <w:r w:rsidR="000C31BE" w:rsidRPr="000C31BE">
        <w:rPr>
          <w:rFonts w:hint="eastAsia"/>
        </w:rPr>
        <w:t>天内，该设备再度接入无线网时，后台会自动登录，不需要认证。</w:t>
      </w:r>
      <w:r w:rsidR="0082770C" w:rsidRPr="00B61F12">
        <w:rPr>
          <w:rFonts w:hint="eastAsia"/>
        </w:rPr>
        <w:t>)</w:t>
      </w:r>
    </w:p>
    <w:p w:rsidR="000C31BE" w:rsidRPr="00B61F12" w:rsidRDefault="00364E6C" w:rsidP="00302DB4">
      <w:pPr>
        <w:pStyle w:val="2"/>
        <w:ind w:firstLine="562"/>
      </w:pPr>
      <w:r w:rsidRPr="00B61F12">
        <w:rPr>
          <w:rFonts w:hint="eastAsia"/>
        </w:rPr>
        <w:t>4</w:t>
      </w:r>
      <w:r w:rsidR="004B7415">
        <w:rPr>
          <w:rFonts w:hint="eastAsia"/>
        </w:rPr>
        <w:t>、</w:t>
      </w:r>
      <w:r w:rsidRPr="00B61F12">
        <w:rPr>
          <w:rFonts w:hint="eastAsia"/>
        </w:rPr>
        <w:t>怎么关闭、打开无感知登录？</w:t>
      </w:r>
    </w:p>
    <w:p w:rsidR="00DD685B" w:rsidRDefault="000C31BE" w:rsidP="00302DB4">
      <w:pPr>
        <w:ind w:firstLine="480"/>
      </w:pPr>
      <w:r>
        <w:rPr>
          <w:rFonts w:hint="eastAsia"/>
        </w:rPr>
        <w:t>登录自服务后台：</w:t>
      </w:r>
      <w:r w:rsidR="003767E5">
        <w:fldChar w:fldCharType="begin"/>
      </w:r>
      <w:r w:rsidR="003767E5">
        <w:instrText>HYPERLINK "http://drcom.tlu.edu.cn:8080/Self/nav_login"</w:instrText>
      </w:r>
      <w:r w:rsidR="003767E5">
        <w:fldChar w:fldCharType="separate"/>
      </w:r>
      <w:r w:rsidRPr="004C4201">
        <w:rPr>
          <w:rStyle w:val="a7"/>
          <w:b/>
          <w:sz w:val="28"/>
          <w:szCs w:val="28"/>
        </w:rPr>
        <w:t>http://drcom.tlu.edu.cn:8080/Self/nav_login</w:t>
      </w:r>
      <w:r w:rsidR="003767E5">
        <w:fldChar w:fldCharType="end"/>
      </w:r>
      <w:r>
        <w:rPr>
          <w:rFonts w:hint="eastAsia"/>
        </w:rPr>
        <w:t>（学校首页右侧“快速链接”的“智慧校园”下的“</w:t>
      </w:r>
      <w:r w:rsidRPr="000C31BE">
        <w:rPr>
          <w:rFonts w:hint="eastAsia"/>
        </w:rPr>
        <w:t>网络认证系统</w:t>
      </w:r>
      <w:r>
        <w:rPr>
          <w:rFonts w:hint="eastAsia"/>
        </w:rPr>
        <w:t>”），关闭无感知（初始值为“默认”）</w:t>
      </w:r>
      <w:r w:rsidR="00716106" w:rsidRPr="00B61F12">
        <w:rPr>
          <w:rFonts w:hint="eastAsia"/>
        </w:rPr>
        <w:t>，并将绑定的物理</w:t>
      </w:r>
      <w:proofErr w:type="spellStart"/>
      <w:r w:rsidR="00716106" w:rsidRPr="00B61F12">
        <w:rPr>
          <w:rFonts w:hint="eastAsia"/>
        </w:rPr>
        <w:t>mac</w:t>
      </w:r>
      <w:proofErr w:type="spellEnd"/>
      <w:r w:rsidR="00716106" w:rsidRPr="00B61F12">
        <w:rPr>
          <w:rFonts w:hint="eastAsia"/>
        </w:rPr>
        <w:t>地址清除</w:t>
      </w:r>
      <w:r>
        <w:rPr>
          <w:rFonts w:hint="eastAsia"/>
        </w:rPr>
        <w:t>（解绑），然后提交</w:t>
      </w:r>
      <w:r w:rsidR="00716106" w:rsidRPr="00B61F12">
        <w:rPr>
          <w:rFonts w:hint="eastAsia"/>
        </w:rPr>
        <w:t>即可。</w:t>
      </w:r>
    </w:p>
    <w:p w:rsidR="008C7D6F" w:rsidRPr="00B61F12" w:rsidRDefault="008C7D6F" w:rsidP="00302DB4">
      <w:pPr>
        <w:spacing w:line="240" w:lineRule="auto"/>
        <w:ind w:firstLineChars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2381" cy="2593809"/>
            <wp:effectExtent l="19050" t="0" r="619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81" cy="259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B4" w:rsidRDefault="00FF6E85" w:rsidP="00302DB4">
      <w:pPr>
        <w:pStyle w:val="2"/>
        <w:ind w:firstLine="562"/>
        <w:rPr>
          <w:rFonts w:hint="eastAsia"/>
        </w:rPr>
      </w:pPr>
      <w:r>
        <w:rPr>
          <w:rFonts w:hint="eastAsia"/>
        </w:rPr>
        <w:lastRenderedPageBreak/>
        <w:t>5</w:t>
      </w:r>
      <w:r w:rsidR="004B7415">
        <w:rPr>
          <w:rFonts w:hint="eastAsia"/>
        </w:rPr>
        <w:t>、</w:t>
      </w:r>
      <w:r w:rsidR="00036DFF" w:rsidRPr="00B61F12">
        <w:rPr>
          <w:rFonts w:hint="eastAsia"/>
        </w:rPr>
        <w:t>在多媒体教室上课</w:t>
      </w:r>
      <w:r w:rsidR="00302DB4">
        <w:rPr>
          <w:rFonts w:hint="eastAsia"/>
        </w:rPr>
        <w:t>使用网络时要注意什么？</w:t>
      </w:r>
    </w:p>
    <w:p w:rsidR="004B7415" w:rsidRDefault="004B7415" w:rsidP="00302DB4">
      <w:pPr>
        <w:ind w:firstLine="480"/>
        <w:rPr>
          <w:rFonts w:hint="eastAsia"/>
        </w:rPr>
      </w:pPr>
      <w:r>
        <w:rPr>
          <w:rFonts w:hint="eastAsia"/>
        </w:rPr>
        <w:t>在多媒体教室</w:t>
      </w:r>
      <w:r w:rsidR="00036DFF" w:rsidRPr="00B61F12">
        <w:rPr>
          <w:rFonts w:hint="eastAsia"/>
        </w:rPr>
        <w:t>使用教室内的计算机上网，一定要关闭无感知登录功能。</w:t>
      </w:r>
    </w:p>
    <w:p w:rsidR="00036DFF" w:rsidRPr="00B61F12" w:rsidRDefault="00036DFF" w:rsidP="00302DB4">
      <w:pPr>
        <w:ind w:firstLine="480"/>
      </w:pPr>
      <w:r w:rsidRPr="00B61F12">
        <w:rPr>
          <w:rFonts w:hint="eastAsia"/>
        </w:rPr>
        <w:t>目前</w:t>
      </w:r>
      <w:r w:rsidR="004B7415">
        <w:rPr>
          <w:rFonts w:hint="eastAsia"/>
        </w:rPr>
        <w:t>大部分多媒体教室计算机是连接无线网的，如果不关闭无感知登录功能并在该设备上</w:t>
      </w:r>
      <w:r w:rsidRPr="00B61F12">
        <w:rPr>
          <w:rFonts w:hint="eastAsia"/>
        </w:rPr>
        <w:t>登录</w:t>
      </w:r>
      <w:r w:rsidR="004B7415">
        <w:rPr>
          <w:rFonts w:hint="eastAsia"/>
        </w:rPr>
        <w:t>的话</w:t>
      </w:r>
      <w:r w:rsidRPr="00B61F12">
        <w:rPr>
          <w:rFonts w:hint="eastAsia"/>
        </w:rPr>
        <w:t>，只要该电脑一开就会</w:t>
      </w:r>
      <w:r w:rsidR="004B7415">
        <w:rPr>
          <w:rFonts w:hint="eastAsia"/>
        </w:rPr>
        <w:t>用该账户直接</w:t>
      </w:r>
      <w:r w:rsidRPr="00B61F12">
        <w:rPr>
          <w:rFonts w:hint="eastAsia"/>
        </w:rPr>
        <w:t>连上无线网并认证</w:t>
      </w:r>
      <w:r w:rsidR="00716106" w:rsidRPr="00B61F12">
        <w:rPr>
          <w:rFonts w:hint="eastAsia"/>
        </w:rPr>
        <w:t>，会造成</w:t>
      </w:r>
      <w:r w:rsidR="004B7415">
        <w:rPr>
          <w:rFonts w:hint="eastAsia"/>
        </w:rPr>
        <w:t>用户</w:t>
      </w:r>
      <w:r w:rsidR="00716106" w:rsidRPr="00B61F12">
        <w:rPr>
          <w:rFonts w:hint="eastAsia"/>
        </w:rPr>
        <w:t>使用异常。</w:t>
      </w:r>
      <w:r w:rsidR="004B7415">
        <w:rPr>
          <w:rFonts w:hint="eastAsia"/>
        </w:rPr>
        <w:t>解除无感知的方法</w:t>
      </w:r>
      <w:r w:rsidR="00716106" w:rsidRPr="00B61F12">
        <w:rPr>
          <w:rFonts w:hint="eastAsia"/>
        </w:rPr>
        <w:t>参考</w:t>
      </w:r>
      <w:r w:rsidR="00FF6E85">
        <w:rPr>
          <w:rFonts w:hint="eastAsia"/>
        </w:rPr>
        <w:t>前一</w:t>
      </w:r>
      <w:r w:rsidR="00716106" w:rsidRPr="00B61F12">
        <w:rPr>
          <w:rFonts w:hint="eastAsia"/>
        </w:rPr>
        <w:t>条。</w:t>
      </w:r>
    </w:p>
    <w:p w:rsidR="00302DB4" w:rsidRDefault="00FF6E85" w:rsidP="00302DB4">
      <w:pPr>
        <w:pStyle w:val="2"/>
        <w:ind w:firstLine="562"/>
        <w:rPr>
          <w:rFonts w:hint="eastAsia"/>
        </w:rPr>
      </w:pPr>
      <w:r>
        <w:rPr>
          <w:rFonts w:hint="eastAsia"/>
        </w:rPr>
        <w:t>6</w:t>
      </w:r>
      <w:r w:rsidR="004B7415">
        <w:rPr>
          <w:rFonts w:hint="eastAsia"/>
        </w:rPr>
        <w:t>、</w:t>
      </w:r>
      <w:r w:rsidR="00FE707E" w:rsidRPr="00B61F12">
        <w:t>华为手机</w:t>
      </w:r>
      <w:r w:rsidR="00302DB4">
        <w:rPr>
          <w:rFonts w:hint="eastAsia"/>
        </w:rPr>
        <w:t>频繁掉线是什么原因？</w:t>
      </w:r>
    </w:p>
    <w:p w:rsidR="00334D00" w:rsidRDefault="00302DB4" w:rsidP="00735B1A">
      <w:pPr>
        <w:ind w:firstLine="480"/>
        <w:rPr>
          <w:rFonts w:hint="eastAsia"/>
        </w:rPr>
      </w:pPr>
      <w:r>
        <w:rPr>
          <w:rFonts w:hint="eastAsia"/>
        </w:rPr>
        <w:t>需要关闭</w:t>
      </w:r>
      <w:r w:rsidR="00716106" w:rsidRPr="00B61F12">
        <w:rPr>
          <w:rFonts w:hint="eastAsia"/>
        </w:rPr>
        <w:t>WLAN+</w:t>
      </w:r>
      <w:r w:rsidR="00716106" w:rsidRPr="00B61F12">
        <w:rPr>
          <w:rFonts w:hint="eastAsia"/>
        </w:rPr>
        <w:t>功能</w:t>
      </w:r>
      <w:r w:rsidR="00735B1A">
        <w:rPr>
          <w:rFonts w:hint="eastAsia"/>
        </w:rPr>
        <w:t>：</w:t>
      </w:r>
      <w:r w:rsidR="00735B1A">
        <w:rPr>
          <w:rFonts w:hint="eastAsia"/>
          <w:szCs w:val="24"/>
        </w:rPr>
        <w:t>打开</w:t>
      </w:r>
      <w:r w:rsidR="007358B7" w:rsidRPr="001418BF">
        <w:rPr>
          <w:rFonts w:hint="eastAsia"/>
          <w:szCs w:val="24"/>
        </w:rPr>
        <w:t>无线网选项</w:t>
      </w:r>
      <w:r>
        <w:rPr>
          <w:rFonts w:hint="eastAsia"/>
          <w:szCs w:val="24"/>
        </w:rPr>
        <w:t>，</w:t>
      </w:r>
      <w:r w:rsidRPr="001418BF">
        <w:t>点击右上角</w:t>
      </w:r>
      <w:r>
        <w:t>三个点</w:t>
      </w:r>
      <w:r w:rsidR="00735B1A">
        <w:rPr>
          <w:rFonts w:hint="eastAsia"/>
        </w:rPr>
        <w:t>，</w:t>
      </w:r>
      <w:r w:rsidR="007358B7" w:rsidRPr="001418BF">
        <w:rPr>
          <w:rFonts w:hint="eastAsia"/>
        </w:rPr>
        <w:t>选择</w:t>
      </w:r>
      <w:proofErr w:type="spellStart"/>
      <w:r w:rsidR="007358B7" w:rsidRPr="001418BF">
        <w:rPr>
          <w:rFonts w:hint="eastAsia"/>
        </w:rPr>
        <w:t>wlan</w:t>
      </w:r>
      <w:proofErr w:type="spellEnd"/>
      <w:r w:rsidR="007358B7" w:rsidRPr="001418BF">
        <w:t>+</w:t>
      </w:r>
      <w:r w:rsidR="00735B1A">
        <w:rPr>
          <w:rFonts w:hint="eastAsia"/>
        </w:rPr>
        <w:t>，然后关闭：</w:t>
      </w:r>
      <w:r w:rsidR="003767E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2" o:spid="_x0000_s1027" type="#_x0000_t32" style="position:absolute;left:0;text-align:left;margin-left:255.75pt;margin-top:33.7pt;width:34.5pt;height:19.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" strokecolor="red" strokeweight=".5pt">
            <v:stroke endarrow="block" joinstyle="miter"/>
          </v:shape>
        </w:pict>
      </w:r>
    </w:p>
    <w:p w:rsidR="00735B1A" w:rsidRDefault="00735B1A" w:rsidP="00302DB4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>
            <wp:extent cx="5271770" cy="2822575"/>
            <wp:effectExtent l="19050" t="0" r="508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7E" w:rsidRPr="00B61F12" w:rsidRDefault="004B7415" w:rsidP="00735B1A">
      <w:pPr>
        <w:pStyle w:val="2"/>
        <w:ind w:firstLine="562"/>
        <w:rPr>
          <w:szCs w:val="28"/>
        </w:rPr>
      </w:pPr>
      <w:r>
        <w:rPr>
          <w:rFonts w:hint="eastAsia"/>
          <w:szCs w:val="28"/>
        </w:rPr>
        <w:t>7</w:t>
      </w:r>
      <w:r>
        <w:rPr>
          <w:rFonts w:hint="eastAsia"/>
          <w:szCs w:val="28"/>
        </w:rPr>
        <w:t>、</w:t>
      </w:r>
      <w:r w:rsidR="00FE707E" w:rsidRPr="00B61F12">
        <w:rPr>
          <w:szCs w:val="28"/>
        </w:rPr>
        <w:t>小米手机</w:t>
      </w:r>
      <w:r w:rsidR="00735B1A">
        <w:rPr>
          <w:rFonts w:hint="eastAsia"/>
        </w:rPr>
        <w:t>频繁掉线是什么原因</w:t>
      </w:r>
      <w:r w:rsidR="00735B1A">
        <w:rPr>
          <w:rFonts w:hint="eastAsia"/>
          <w:szCs w:val="28"/>
        </w:rPr>
        <w:t>？</w:t>
      </w:r>
    </w:p>
    <w:p w:rsidR="00FE707E" w:rsidRDefault="00735B1A" w:rsidP="00735B1A">
      <w:pPr>
        <w:ind w:firstLine="480"/>
      </w:pPr>
      <w:r>
        <w:rPr>
          <w:rFonts w:hint="eastAsia"/>
        </w:rPr>
        <w:t>需要关闭</w:t>
      </w:r>
      <w:proofErr w:type="spellStart"/>
      <w:r>
        <w:rPr>
          <w:rFonts w:hint="eastAsia"/>
        </w:rPr>
        <w:t>wlan</w:t>
      </w:r>
      <w:proofErr w:type="spellEnd"/>
      <w:r w:rsidR="004B7415">
        <w:rPr>
          <w:rFonts w:hint="eastAsia"/>
        </w:rPr>
        <w:t>助理</w:t>
      </w:r>
      <w:r>
        <w:rPr>
          <w:rFonts w:hint="eastAsia"/>
        </w:rPr>
        <w:t>：</w:t>
      </w:r>
      <w:r w:rsidR="00FE707E" w:rsidRPr="001418BF">
        <w:rPr>
          <w:rFonts w:hint="eastAsia"/>
        </w:rPr>
        <w:t>打开</w:t>
      </w:r>
      <w:proofErr w:type="spellStart"/>
      <w:r>
        <w:rPr>
          <w:rFonts w:hint="eastAsia"/>
        </w:rPr>
        <w:t>wla</w:t>
      </w:r>
      <w:r w:rsidR="00FE707E">
        <w:rPr>
          <w:rFonts w:hint="eastAsia"/>
        </w:rPr>
        <w:t>n</w:t>
      </w:r>
      <w:proofErr w:type="spellEnd"/>
      <w:r w:rsidR="00FE707E">
        <w:rPr>
          <w:rFonts w:hint="eastAsia"/>
        </w:rPr>
        <w:t>助理</w:t>
      </w:r>
      <w:r>
        <w:rPr>
          <w:rFonts w:hint="eastAsia"/>
        </w:rPr>
        <w:t>，</w:t>
      </w:r>
      <w:r w:rsidR="00FE707E">
        <w:rPr>
          <w:rFonts w:hint="eastAsia"/>
        </w:rPr>
        <w:t>选择</w:t>
      </w:r>
      <w:r w:rsidR="004110BF">
        <w:rPr>
          <w:rFonts w:hint="eastAsia"/>
        </w:rPr>
        <w:t>智</w:t>
      </w:r>
      <w:r w:rsidR="00FE707E">
        <w:rPr>
          <w:rFonts w:hint="eastAsia"/>
        </w:rPr>
        <w:t>能选网</w:t>
      </w:r>
      <w:r w:rsidR="00FE707E" w:rsidRPr="001418BF">
        <w:rPr>
          <w:rFonts w:hint="eastAsia"/>
        </w:rPr>
        <w:t>选项</w:t>
      </w:r>
      <w:r>
        <w:rPr>
          <w:rFonts w:hint="eastAsia"/>
        </w:rPr>
        <w:t>，关闭智能选网。</w:t>
      </w:r>
    </w:p>
    <w:p w:rsidR="00FE707E" w:rsidRDefault="00735B1A" w:rsidP="00735B1A">
      <w:pPr>
        <w:spacing w:line="240" w:lineRule="auto"/>
        <w:ind w:firstLine="480"/>
      </w:pPr>
      <w:r>
        <w:rPr>
          <w:noProof/>
        </w:rPr>
        <w:drawing>
          <wp:inline distT="0" distB="0" distL="0" distR="0">
            <wp:extent cx="4251429" cy="2400000"/>
            <wp:effectExtent l="1905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429" cy="2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94" w:rsidRPr="00B61F12" w:rsidRDefault="004B7415" w:rsidP="004B7415">
      <w:pPr>
        <w:pStyle w:val="2"/>
        <w:ind w:firstLine="562"/>
      </w:pPr>
      <w:r>
        <w:rPr>
          <w:rFonts w:hint="eastAsia"/>
        </w:rPr>
        <w:lastRenderedPageBreak/>
        <w:t>8</w:t>
      </w:r>
      <w:r>
        <w:rPr>
          <w:rFonts w:hint="eastAsia"/>
        </w:rPr>
        <w:t>、</w:t>
      </w:r>
      <w:r w:rsidR="00ED2E94" w:rsidRPr="00B61F12">
        <w:rPr>
          <w:rFonts w:hint="eastAsia"/>
        </w:rPr>
        <w:t>苹果</w:t>
      </w:r>
      <w:r w:rsidR="00716106" w:rsidRPr="00B61F12">
        <w:rPr>
          <w:rFonts w:hint="eastAsia"/>
        </w:rPr>
        <w:t>手</w:t>
      </w:r>
      <w:r>
        <w:rPr>
          <w:rFonts w:hint="eastAsia"/>
        </w:rPr>
        <w:t>机频繁掉线是什么原因？</w:t>
      </w:r>
    </w:p>
    <w:p w:rsidR="00ED2E94" w:rsidRDefault="004B7415" w:rsidP="00FF6E85">
      <w:pPr>
        <w:ind w:firstLine="480"/>
      </w:pPr>
      <w:r>
        <w:rPr>
          <w:rFonts w:hint="eastAsia"/>
          <w:szCs w:val="24"/>
        </w:rPr>
        <w:t>需要关闭私有地址：打开</w:t>
      </w:r>
      <w:r w:rsidR="00ED2E94" w:rsidRPr="001418BF">
        <w:rPr>
          <w:rFonts w:hint="eastAsia"/>
          <w:szCs w:val="24"/>
        </w:rPr>
        <w:t>无线网选项</w:t>
      </w:r>
      <w:r w:rsidR="0045376D">
        <w:rPr>
          <w:rFonts w:hint="eastAsia"/>
          <w:szCs w:val="24"/>
        </w:rPr>
        <w:t>，点击圆形的标志</w:t>
      </w:r>
      <w:r>
        <w:rPr>
          <w:rFonts w:hint="eastAsia"/>
          <w:szCs w:val="24"/>
        </w:rPr>
        <w:t>，然后关闭私有地址。</w:t>
      </w:r>
    </w:p>
    <w:p w:rsidR="00ED2E94" w:rsidRDefault="004B7415" w:rsidP="004B7415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6477905" cy="2666667"/>
            <wp:effectExtent l="19050" t="0" r="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05" cy="266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415" w:rsidRDefault="004B7415" w:rsidP="004B7415">
      <w:pPr>
        <w:spacing w:line="240" w:lineRule="auto"/>
        <w:ind w:firstLineChars="0" w:firstLine="0"/>
        <w:rPr>
          <w:rFonts w:hint="eastAsia"/>
        </w:rPr>
      </w:pPr>
    </w:p>
    <w:p w:rsidR="00C45FE2" w:rsidRDefault="00C45FE2" w:rsidP="00EB3297">
      <w:pPr>
        <w:pStyle w:val="2"/>
        <w:ind w:firstLine="562"/>
        <w:rPr>
          <w:rFonts w:hint="eastAsia"/>
        </w:rPr>
      </w:pPr>
    </w:p>
    <w:p w:rsidR="00C45FE2" w:rsidRDefault="00C45FE2" w:rsidP="00EB3297">
      <w:pPr>
        <w:pStyle w:val="2"/>
        <w:ind w:firstLine="562"/>
        <w:rPr>
          <w:rFonts w:hint="eastAsia"/>
        </w:rPr>
      </w:pPr>
    </w:p>
    <w:p w:rsidR="004B7415" w:rsidRDefault="00EB3297" w:rsidP="00EB3297">
      <w:pPr>
        <w:pStyle w:val="2"/>
        <w:ind w:firstLine="56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、认证页面提示不安全怎么办？</w:t>
      </w:r>
    </w:p>
    <w:p w:rsidR="00EB3297" w:rsidRDefault="00EB3297" w:rsidP="00EB3297">
      <w:pPr>
        <w:ind w:firstLine="480"/>
        <w:rPr>
          <w:rFonts w:hint="eastAsia"/>
        </w:rPr>
      </w:pPr>
      <w:r>
        <w:rPr>
          <w:rFonts w:hint="eastAsia"/>
        </w:rPr>
        <w:t>点击详细信息后，再点击转到此网页即可。</w:t>
      </w:r>
    </w:p>
    <w:p w:rsidR="00EB3297" w:rsidRDefault="00EB3297" w:rsidP="004B7415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3295650"/>
            <wp:effectExtent l="19050" t="0" r="9525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97" w:rsidRDefault="00EB3297" w:rsidP="00EB3297">
      <w:pPr>
        <w:pStyle w:val="2"/>
        <w:ind w:firstLine="562"/>
        <w:rPr>
          <w:rFonts w:hint="eastAsia"/>
        </w:rPr>
      </w:pPr>
      <w:r>
        <w:rPr>
          <w:rFonts w:hint="eastAsia"/>
        </w:rPr>
        <w:lastRenderedPageBreak/>
        <w:t>10</w:t>
      </w:r>
      <w:r>
        <w:rPr>
          <w:rFonts w:hint="eastAsia"/>
        </w:rPr>
        <w:t>、电脑没有弹出认证窗口时怎么办？</w:t>
      </w:r>
    </w:p>
    <w:p w:rsidR="00EB3297" w:rsidRDefault="00EB3297" w:rsidP="00EB3297">
      <w:pPr>
        <w:ind w:firstLine="480"/>
        <w:rPr>
          <w:rFonts w:hint="eastAsia"/>
        </w:rPr>
      </w:pPr>
      <w:r>
        <w:rPr>
          <w:rFonts w:hint="eastAsia"/>
        </w:rPr>
        <w:t>电脑不弹认证页面时，需要</w:t>
      </w:r>
      <w:r w:rsidRPr="00EB3297">
        <w:rPr>
          <w:rFonts w:hint="eastAsia"/>
        </w:rPr>
        <w:t>清理浏览器缓存，或者手动输入网址栏打开认证页面。无线连接打开：</w:t>
      </w:r>
      <w:r w:rsidRPr="00EB3297">
        <w:rPr>
          <w:rFonts w:hint="eastAsia"/>
        </w:rPr>
        <w:t>http://172.16.200.19</w:t>
      </w:r>
      <w:r w:rsidRPr="00EB3297">
        <w:rPr>
          <w:rFonts w:hint="eastAsia"/>
        </w:rPr>
        <w:t>；有线连接打开：</w:t>
      </w:r>
      <w:r w:rsidRPr="00EB3297">
        <w:rPr>
          <w:rFonts w:hint="eastAsia"/>
        </w:rPr>
        <w:t>http://10.102.2.2</w:t>
      </w:r>
    </w:p>
    <w:p w:rsidR="00C45FE2" w:rsidRDefault="00C45FE2" w:rsidP="00EB3297">
      <w:pPr>
        <w:pStyle w:val="2"/>
        <w:ind w:firstLine="562"/>
        <w:rPr>
          <w:rFonts w:hint="eastAsia"/>
        </w:rPr>
      </w:pPr>
    </w:p>
    <w:p w:rsidR="00EB3297" w:rsidRDefault="00EB3297" w:rsidP="00EB3297">
      <w:pPr>
        <w:pStyle w:val="2"/>
        <w:ind w:firstLine="56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、苹果设备没有弹出认证窗口时怎么办？</w:t>
      </w:r>
    </w:p>
    <w:p w:rsidR="00EB3297" w:rsidRDefault="00EB3297" w:rsidP="00EB3297">
      <w:pPr>
        <w:ind w:firstLine="480"/>
        <w:rPr>
          <w:rFonts w:hint="eastAsia"/>
        </w:rPr>
      </w:pPr>
      <w:r w:rsidRPr="00EB3297">
        <w:rPr>
          <w:rFonts w:hint="eastAsia"/>
        </w:rPr>
        <w:t>苹果设备不自动弹出认证页面时，及时清理浏览器缓存；在设置内找到</w:t>
      </w:r>
      <w:r w:rsidRPr="00EB3297">
        <w:rPr>
          <w:rFonts w:hint="eastAsia"/>
        </w:rPr>
        <w:t xml:space="preserve"> Safari</w:t>
      </w:r>
      <w:r w:rsidRPr="00EB3297">
        <w:rPr>
          <w:rFonts w:hint="eastAsia"/>
        </w:rPr>
        <w:t>浏览器</w:t>
      </w:r>
      <w:r w:rsidRPr="00EB3297">
        <w:rPr>
          <w:rFonts w:hint="eastAsia"/>
        </w:rPr>
        <w:t xml:space="preserve"> </w:t>
      </w:r>
      <w:r w:rsidRPr="00EB3297">
        <w:rPr>
          <w:rFonts w:hint="eastAsia"/>
        </w:rPr>
        <w:t>，点击清除历史记录与网站数据，然后打开</w:t>
      </w:r>
      <w:r>
        <w:rPr>
          <w:rFonts w:hint="eastAsia"/>
        </w:rPr>
        <w:t>苹果手机自带浏览器，点击任一校外站点，就</w:t>
      </w:r>
      <w:r w:rsidRPr="00EB3297">
        <w:rPr>
          <w:rFonts w:hint="eastAsia"/>
        </w:rPr>
        <w:t>会跳转到认证页面；</w:t>
      </w:r>
    </w:p>
    <w:p w:rsidR="00EB3297" w:rsidRDefault="00EB3297" w:rsidP="00EB3297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4981575" cy="3819525"/>
            <wp:effectExtent l="19050" t="0" r="9525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97" w:rsidRDefault="00EB3297" w:rsidP="00EB3297">
      <w:pPr>
        <w:spacing w:line="240" w:lineRule="auto"/>
        <w:ind w:firstLineChars="0" w:firstLine="0"/>
        <w:rPr>
          <w:rFonts w:hint="eastAsia"/>
        </w:rPr>
      </w:pPr>
    </w:p>
    <w:p w:rsidR="00EB3297" w:rsidRDefault="00EB3297" w:rsidP="00EB3297">
      <w:pPr>
        <w:pStyle w:val="2"/>
        <w:ind w:firstLine="56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</w:t>
      </w:r>
      <w:r w:rsidRPr="00EB3297">
        <w:rPr>
          <w:rFonts w:hint="eastAsia"/>
        </w:rPr>
        <w:t>苹果设备认证页面显示此连接非私人连接</w:t>
      </w:r>
      <w:r>
        <w:rPr>
          <w:rFonts w:hint="eastAsia"/>
        </w:rPr>
        <w:t>时怎么办？</w:t>
      </w:r>
    </w:p>
    <w:p w:rsidR="00EB3297" w:rsidRPr="00EB3297" w:rsidRDefault="00EB3297" w:rsidP="00EB3297">
      <w:pPr>
        <w:ind w:firstLine="480"/>
        <w:rPr>
          <w:rFonts w:hint="eastAsia"/>
        </w:rPr>
      </w:pPr>
      <w:r>
        <w:rPr>
          <w:rFonts w:hint="eastAsia"/>
        </w:rPr>
        <w:t>点击显示详细信息，再点击访问此网站即可。（火狐浏览器也是一样情况）</w:t>
      </w:r>
    </w:p>
    <w:p w:rsidR="00EB3297" w:rsidRDefault="00EB3297" w:rsidP="00EB3297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733800"/>
            <wp:effectExtent l="19050" t="0" r="9525" b="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FE2" w:rsidRDefault="00C45FE2" w:rsidP="00EB3297">
      <w:pPr>
        <w:spacing w:line="240" w:lineRule="auto"/>
        <w:ind w:firstLineChars="0" w:firstLine="0"/>
        <w:rPr>
          <w:rFonts w:hint="eastAsia"/>
        </w:rPr>
      </w:pPr>
    </w:p>
    <w:p w:rsidR="00C45FE2" w:rsidRDefault="00C45FE2" w:rsidP="00C45FE2">
      <w:pPr>
        <w:pStyle w:val="2"/>
        <w:ind w:firstLine="56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、网络故障处理的申报电话是多少？</w:t>
      </w:r>
    </w:p>
    <w:p w:rsidR="00C45FE2" w:rsidRPr="00C45FE2" w:rsidRDefault="00C45FE2" w:rsidP="00C45FE2">
      <w:pPr>
        <w:ind w:firstLine="480"/>
        <w:rPr>
          <w:rFonts w:hint="eastAsia"/>
        </w:rPr>
      </w:pPr>
      <w:r>
        <w:rPr>
          <w:rFonts w:hint="eastAsia"/>
          <w:lang w:eastAsia="ja-JP"/>
        </w:rPr>
        <w:t>０５６２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５８８４０７４</w:t>
      </w:r>
    </w:p>
    <w:sectPr w:rsidR="00C45FE2" w:rsidRPr="00C45FE2" w:rsidSect="00B8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F1" w:rsidRDefault="001C1FF1" w:rsidP="00302DB4">
      <w:pPr>
        <w:spacing w:line="240" w:lineRule="auto"/>
        <w:ind w:firstLine="480"/>
      </w:pPr>
      <w:r>
        <w:separator/>
      </w:r>
    </w:p>
  </w:endnote>
  <w:endnote w:type="continuationSeparator" w:id="0">
    <w:p w:rsidR="001C1FF1" w:rsidRDefault="001C1FF1" w:rsidP="00302DB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F1" w:rsidRDefault="001C1FF1" w:rsidP="00302DB4">
      <w:pPr>
        <w:spacing w:line="240" w:lineRule="auto"/>
        <w:ind w:firstLine="480"/>
      </w:pPr>
      <w:r>
        <w:separator/>
      </w:r>
    </w:p>
  </w:footnote>
  <w:footnote w:type="continuationSeparator" w:id="0">
    <w:p w:rsidR="001C1FF1" w:rsidRDefault="001C1FF1" w:rsidP="00302DB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0A7"/>
    <w:rsid w:val="00013B73"/>
    <w:rsid w:val="00036DFF"/>
    <w:rsid w:val="00045EA4"/>
    <w:rsid w:val="000C31BE"/>
    <w:rsid w:val="001418BF"/>
    <w:rsid w:val="001653B9"/>
    <w:rsid w:val="0016608B"/>
    <w:rsid w:val="001C1FF1"/>
    <w:rsid w:val="00302DB4"/>
    <w:rsid w:val="00334D00"/>
    <w:rsid w:val="00353C0F"/>
    <w:rsid w:val="00364E6C"/>
    <w:rsid w:val="003767E5"/>
    <w:rsid w:val="004110BF"/>
    <w:rsid w:val="0045376D"/>
    <w:rsid w:val="004B7415"/>
    <w:rsid w:val="00716106"/>
    <w:rsid w:val="007358B7"/>
    <w:rsid w:val="00735B1A"/>
    <w:rsid w:val="00806084"/>
    <w:rsid w:val="0082770C"/>
    <w:rsid w:val="008C7D6F"/>
    <w:rsid w:val="00AA00A7"/>
    <w:rsid w:val="00B26B62"/>
    <w:rsid w:val="00B61F12"/>
    <w:rsid w:val="00B81037"/>
    <w:rsid w:val="00C23E88"/>
    <w:rsid w:val="00C45FE2"/>
    <w:rsid w:val="00CB02B5"/>
    <w:rsid w:val="00DD685B"/>
    <w:rsid w:val="00E02E67"/>
    <w:rsid w:val="00EB3297"/>
    <w:rsid w:val="00ED2E94"/>
    <w:rsid w:val="00F711CE"/>
    <w:rsid w:val="00F734F4"/>
    <w:rsid w:val="00FE707E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直接箭头连接符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B4"/>
    <w:pPr>
      <w:widowControl w:val="0"/>
      <w:spacing w:line="40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302D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2DB4"/>
    <w:pPr>
      <w:keepNext/>
      <w:keepLines/>
      <w:spacing w:before="260" w:after="26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3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53B9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F734F4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F734F4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F734F4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F734F4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F734F4"/>
    <w:rPr>
      <w:b/>
      <w:bCs/>
    </w:rPr>
  </w:style>
  <w:style w:type="character" w:styleId="a7">
    <w:name w:val="Hyperlink"/>
    <w:basedOn w:val="a0"/>
    <w:uiPriority w:val="99"/>
    <w:unhideWhenUsed/>
    <w:rsid w:val="000C31BE"/>
    <w:rPr>
      <w:color w:val="0563C1" w:themeColor="hyperlink"/>
      <w:u w:val="single"/>
    </w:rPr>
  </w:style>
  <w:style w:type="paragraph" w:styleId="a8">
    <w:name w:val="header"/>
    <w:basedOn w:val="a"/>
    <w:link w:val="Char2"/>
    <w:uiPriority w:val="99"/>
    <w:semiHidden/>
    <w:unhideWhenUsed/>
    <w:rsid w:val="0030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302DB4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30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302DB4"/>
    <w:rPr>
      <w:sz w:val="18"/>
      <w:szCs w:val="18"/>
    </w:rPr>
  </w:style>
  <w:style w:type="paragraph" w:styleId="aa">
    <w:name w:val="List Paragraph"/>
    <w:basedOn w:val="a"/>
    <w:uiPriority w:val="34"/>
    <w:qFormat/>
    <w:rsid w:val="00302DB4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302DB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02DB4"/>
    <w:rPr>
      <w:rFonts w:asciiTheme="majorHAnsi" w:eastAsiaTheme="majorEastAsia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3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5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翁捷</cp:lastModifiedBy>
  <cp:revision>16</cp:revision>
  <dcterms:created xsi:type="dcterms:W3CDTF">2021-05-20T09:03:00Z</dcterms:created>
  <dcterms:modified xsi:type="dcterms:W3CDTF">2021-05-24T01:47:00Z</dcterms:modified>
</cp:coreProperties>
</file>